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55E0C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bookmarkStart w:id="0" w:name="_GoBack"/>
      <w:r w:rsidRPr="0046781A">
        <w:rPr>
          <w:rFonts w:ascii="Times New Roman" w:hAnsi="Times New Roman" w:cs="Times New Roman"/>
          <w:color w:val="000000"/>
          <w:sz w:val="32"/>
          <w:szCs w:val="32"/>
        </w:rPr>
        <w:t xml:space="preserve">Администрация </w:t>
      </w:r>
    </w:p>
    <w:p w14:paraId="0BD5C71B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 xml:space="preserve">Балахнинского муниципального </w:t>
      </w:r>
      <w:r w:rsidR="00522725">
        <w:rPr>
          <w:rFonts w:ascii="Times New Roman" w:hAnsi="Times New Roman" w:cs="Times New Roman"/>
          <w:color w:val="000000"/>
          <w:sz w:val="32"/>
          <w:szCs w:val="32"/>
        </w:rPr>
        <w:t>округа</w:t>
      </w:r>
    </w:p>
    <w:p w14:paraId="23441AFF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>Нижегородской области</w:t>
      </w:r>
    </w:p>
    <w:p w14:paraId="06CC675B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6AA5C2CE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>РАСПОРЯЖЕНИЕ</w:t>
      </w:r>
    </w:p>
    <w:p w14:paraId="742F543D" w14:textId="77777777" w:rsidR="002057EE" w:rsidRPr="0046781A" w:rsidRDefault="002057EE" w:rsidP="002057EE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6BFAE95" w14:textId="486FC365" w:rsidR="009E53AB" w:rsidRDefault="002057EE" w:rsidP="00E9428C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от </w:t>
      </w:r>
      <w:r w:rsidR="002C4C59">
        <w:rPr>
          <w:rFonts w:ascii="Times New Roman" w:hAnsi="Times New Roman" w:cs="Times New Roman"/>
          <w:b w:val="0"/>
          <w:color w:val="000000"/>
          <w:sz w:val="24"/>
          <w:szCs w:val="24"/>
        </w:rPr>
        <w:t>0</w:t>
      </w:r>
      <w:r w:rsidR="00D21D20">
        <w:rPr>
          <w:rFonts w:ascii="Times New Roman" w:hAnsi="Times New Roman" w:cs="Times New Roman"/>
          <w:b w:val="0"/>
          <w:color w:val="000000"/>
          <w:sz w:val="24"/>
          <w:szCs w:val="24"/>
        </w:rPr>
        <w:t>6</w:t>
      </w:r>
      <w:r w:rsidR="00E731A6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2C4C59">
        <w:rPr>
          <w:rFonts w:ascii="Times New Roman" w:hAnsi="Times New Roman" w:cs="Times New Roman"/>
          <w:b w:val="0"/>
          <w:color w:val="000000"/>
          <w:sz w:val="24"/>
          <w:szCs w:val="24"/>
        </w:rPr>
        <w:t>10</w:t>
      </w:r>
      <w:r w:rsidR="00522725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81538C">
        <w:rPr>
          <w:rFonts w:ascii="Times New Roman" w:hAnsi="Times New Roman" w:cs="Times New Roman"/>
          <w:b w:val="0"/>
          <w:color w:val="000000"/>
          <w:sz w:val="24"/>
          <w:szCs w:val="24"/>
        </w:rPr>
        <w:t>20</w:t>
      </w:r>
      <w:r w:rsidR="00522725"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="00C377DE">
        <w:rPr>
          <w:rFonts w:ascii="Times New Roman" w:hAnsi="Times New Roman" w:cs="Times New Roman"/>
          <w:b w:val="0"/>
          <w:color w:val="000000"/>
          <w:sz w:val="24"/>
          <w:szCs w:val="24"/>
        </w:rPr>
        <w:t>3</w:t>
      </w:r>
      <w:r w:rsidR="0081538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№ </w:t>
      </w:r>
      <w:r w:rsidR="00D5059E">
        <w:rPr>
          <w:rFonts w:ascii="Times New Roman" w:hAnsi="Times New Roman" w:cs="Times New Roman"/>
          <w:b w:val="0"/>
          <w:color w:val="000000"/>
          <w:sz w:val="24"/>
          <w:szCs w:val="24"/>
        </w:rPr>
        <w:t>9</w:t>
      </w:r>
      <w:r w:rsidR="00AB76E0">
        <w:rPr>
          <w:rFonts w:ascii="Times New Roman" w:hAnsi="Times New Roman" w:cs="Times New Roman"/>
          <w:b w:val="0"/>
          <w:color w:val="000000"/>
          <w:sz w:val="24"/>
          <w:szCs w:val="24"/>
        </w:rPr>
        <w:t>41-р</w:t>
      </w:r>
    </w:p>
    <w:p w14:paraId="76739210" w14:textId="77A4F9FA" w:rsidR="00075A37" w:rsidRPr="00734875" w:rsidRDefault="00075A37" w:rsidP="00075A37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7BE5654F" w14:textId="68BD469E" w:rsidR="00075A37" w:rsidRPr="00734875" w:rsidRDefault="00734875" w:rsidP="00075A37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734875">
        <w:rPr>
          <w:rFonts w:ascii="Times New Roman" w:hAnsi="Times New Roman" w:cs="Times New Roman"/>
          <w:sz w:val="24"/>
          <w:szCs w:val="24"/>
        </w:rPr>
        <w:t>О согласовании муниципальных программ, содержащих подпрограмму «Энергосбережение и повышение энергетической эффективности»</w:t>
      </w:r>
    </w:p>
    <w:p w14:paraId="5076086B" w14:textId="77777777" w:rsidR="00734875" w:rsidRPr="00734875" w:rsidRDefault="00734875" w:rsidP="00075A37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14:paraId="72D2958F" w14:textId="3EB85DB4" w:rsidR="00734875" w:rsidRPr="00734875" w:rsidRDefault="00734875" w:rsidP="00734875">
      <w:pPr>
        <w:pStyle w:val="ConsPlusNormal"/>
        <w:tabs>
          <w:tab w:val="left" w:pos="709"/>
          <w:tab w:val="left" w:pos="851"/>
        </w:tabs>
        <w:spacing w:line="336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734875">
        <w:rPr>
          <w:rFonts w:ascii="Times New Roman" w:hAnsi="Times New Roman" w:cs="Times New Roman"/>
          <w:sz w:val="24"/>
          <w:szCs w:val="24"/>
        </w:rPr>
        <w:t xml:space="preserve">В соответствии с п.4.5. </w:t>
      </w:r>
      <w:r w:rsidRPr="00734875">
        <w:rPr>
          <w:rFonts w:ascii="Times New Roman" w:hAnsi="Times New Roman" w:cs="Times New Roman"/>
          <w:bCs/>
          <w:sz w:val="24"/>
          <w:szCs w:val="24"/>
        </w:rPr>
        <w:t xml:space="preserve">Порядка разработки, реализации и оценки эффективности муниципальных программ на территории Балахнинского муниципального округа Нижегородской области, утвержденного постановлением Администрации Балахнинского муниципального округа Нижегородской области </w:t>
      </w:r>
      <w:r w:rsidRPr="00764991">
        <w:rPr>
          <w:rFonts w:ascii="Times New Roman" w:hAnsi="Times New Roman" w:cs="Times New Roman"/>
          <w:bCs/>
          <w:sz w:val="24"/>
          <w:szCs w:val="24"/>
        </w:rPr>
        <w:t>от 11.02.2021 №139</w:t>
      </w:r>
      <w:r w:rsidRPr="00734875">
        <w:rPr>
          <w:rFonts w:ascii="Times New Roman" w:hAnsi="Times New Roman" w:cs="Times New Roman"/>
          <w:bCs/>
          <w:sz w:val="24"/>
          <w:szCs w:val="24"/>
        </w:rPr>
        <w:t xml:space="preserve"> (с изменением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4991">
        <w:rPr>
          <w:rFonts w:ascii="Times New Roman" w:hAnsi="Times New Roman" w:cs="Times New Roman"/>
          <w:bCs/>
          <w:sz w:val="24"/>
          <w:szCs w:val="24"/>
        </w:rPr>
        <w:t>от 21.12.2021 №2429</w:t>
      </w:r>
      <w:r w:rsidRPr="00734875">
        <w:rPr>
          <w:rFonts w:ascii="Times New Roman" w:hAnsi="Times New Roman" w:cs="Times New Roman"/>
          <w:bCs/>
          <w:sz w:val="24"/>
          <w:szCs w:val="24"/>
        </w:rPr>
        <w:t>), р</w:t>
      </w:r>
      <w:r w:rsidRPr="00734875">
        <w:rPr>
          <w:rFonts w:ascii="Times New Roman" w:hAnsi="Times New Roman" w:cs="Times New Roman"/>
          <w:sz w:val="24"/>
          <w:szCs w:val="24"/>
        </w:rPr>
        <w:t>уководствуясь Уставом Балахнинского муниципального округа:</w:t>
      </w:r>
    </w:p>
    <w:p w14:paraId="13C0796D" w14:textId="77777777" w:rsidR="00734875" w:rsidRPr="00734875" w:rsidRDefault="00734875" w:rsidP="00734875">
      <w:pPr>
        <w:pStyle w:val="ConsPlusNormal"/>
        <w:tabs>
          <w:tab w:val="left" w:pos="709"/>
          <w:tab w:val="left" w:pos="851"/>
        </w:tabs>
        <w:spacing w:line="336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734875">
        <w:rPr>
          <w:rFonts w:ascii="Times New Roman" w:hAnsi="Times New Roman" w:cs="Times New Roman"/>
          <w:sz w:val="24"/>
          <w:szCs w:val="24"/>
        </w:rPr>
        <w:t xml:space="preserve">1. Определить управление жилья и инженерной инфраструктуры </w:t>
      </w:r>
      <w:r w:rsidRPr="00734875">
        <w:rPr>
          <w:rFonts w:ascii="Times New Roman" w:hAnsi="Times New Roman" w:cs="Times New Roman"/>
          <w:bCs/>
          <w:sz w:val="24"/>
          <w:szCs w:val="24"/>
        </w:rPr>
        <w:t>Администрации Балахнинского муниципального округа Нижегородской области</w:t>
      </w:r>
      <w:r w:rsidRPr="00734875">
        <w:rPr>
          <w:rFonts w:ascii="Times New Roman" w:hAnsi="Times New Roman" w:cs="Times New Roman"/>
          <w:sz w:val="24"/>
          <w:szCs w:val="24"/>
        </w:rPr>
        <w:t xml:space="preserve"> структурным подразделением, ответственным за согласование муниципальных программ, содержащих подпрограмму «Энергосбережение и повышение энергетической эффективности».</w:t>
      </w:r>
    </w:p>
    <w:p w14:paraId="59FF026B" w14:textId="77777777" w:rsidR="00734875" w:rsidRPr="00734875" w:rsidRDefault="00734875" w:rsidP="00734875">
      <w:pPr>
        <w:pStyle w:val="ConsPlusNormal"/>
        <w:tabs>
          <w:tab w:val="left" w:pos="709"/>
          <w:tab w:val="left" w:pos="851"/>
        </w:tabs>
        <w:spacing w:line="336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734875">
        <w:rPr>
          <w:rFonts w:ascii="Times New Roman" w:hAnsi="Times New Roman" w:cs="Times New Roman"/>
          <w:sz w:val="24"/>
          <w:szCs w:val="24"/>
        </w:rPr>
        <w:t>2. Структурным подразделениям Администрации Балахнинского муниципального округа Нижегородской области направлять в управление жилья и инженерной инфраструктуры на согласование проекты муниципальных программ, содержащих подпрограмму «Энергосбережение и повышение энергетической эффективности».</w:t>
      </w:r>
    </w:p>
    <w:p w14:paraId="270CA913" w14:textId="67243CBC" w:rsidR="00734875" w:rsidRPr="00734875" w:rsidRDefault="00734875" w:rsidP="00734875">
      <w:pPr>
        <w:pStyle w:val="ConsPlusNormal"/>
        <w:tabs>
          <w:tab w:val="left" w:pos="709"/>
          <w:tab w:val="left" w:pos="851"/>
        </w:tabs>
        <w:spacing w:line="336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734875">
        <w:rPr>
          <w:rFonts w:ascii="Times New Roman" w:hAnsi="Times New Roman" w:cs="Times New Roman"/>
          <w:sz w:val="24"/>
          <w:szCs w:val="24"/>
        </w:rPr>
        <w:t>3. Отделу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875">
        <w:rPr>
          <w:rFonts w:ascii="Times New Roman" w:hAnsi="Times New Roman" w:cs="Times New Roman"/>
          <w:sz w:val="24"/>
          <w:szCs w:val="24"/>
        </w:rPr>
        <w:t>организационно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87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875">
        <w:rPr>
          <w:rFonts w:ascii="Times New Roman" w:hAnsi="Times New Roman" w:cs="Times New Roman"/>
          <w:sz w:val="24"/>
          <w:szCs w:val="24"/>
        </w:rPr>
        <w:t>протокольной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875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875">
        <w:rPr>
          <w:rFonts w:ascii="Times New Roman" w:hAnsi="Times New Roman" w:cs="Times New Roman"/>
          <w:sz w:val="24"/>
          <w:szCs w:val="24"/>
        </w:rPr>
        <w:t>Администрации Балахнинского муниципального округа Нижегородской области: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F0E74" w14:textId="77777777" w:rsidR="00734875" w:rsidRPr="00734875" w:rsidRDefault="00734875" w:rsidP="00734875">
      <w:pPr>
        <w:pStyle w:val="ConsPlusNormal"/>
        <w:tabs>
          <w:tab w:val="left" w:pos="709"/>
          <w:tab w:val="left" w:pos="851"/>
        </w:tabs>
        <w:spacing w:line="336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734875">
        <w:rPr>
          <w:rFonts w:ascii="Times New Roman" w:hAnsi="Times New Roman" w:cs="Times New Roman"/>
          <w:sz w:val="24"/>
          <w:szCs w:val="24"/>
        </w:rPr>
        <w:t>- довести настоящее распоряжение до начальников структурных подразделений Администрации Балахнинского муниципального округа Нижегородской области;</w:t>
      </w:r>
    </w:p>
    <w:p w14:paraId="5B9A35BB" w14:textId="77777777" w:rsidR="00734875" w:rsidRPr="00734875" w:rsidRDefault="00734875" w:rsidP="00734875">
      <w:pPr>
        <w:pStyle w:val="ConsPlusNormal"/>
        <w:tabs>
          <w:tab w:val="left" w:pos="709"/>
          <w:tab w:val="left" w:pos="851"/>
        </w:tabs>
        <w:spacing w:line="336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734875">
        <w:rPr>
          <w:rFonts w:ascii="Times New Roman" w:hAnsi="Times New Roman" w:cs="Times New Roman"/>
          <w:sz w:val="24"/>
          <w:szCs w:val="24"/>
        </w:rPr>
        <w:t>- ознакомить с настоящим распоряжением начальника управления жилья и инженерной инфраструктуры (Гуськова А.В.) под роспись.</w:t>
      </w:r>
    </w:p>
    <w:p w14:paraId="460C2C9C" w14:textId="47F0671C" w:rsidR="00734875" w:rsidRPr="00734875" w:rsidRDefault="00734875" w:rsidP="00734875">
      <w:pPr>
        <w:pStyle w:val="ConsPlusNormal"/>
        <w:widowControl/>
        <w:tabs>
          <w:tab w:val="left" w:pos="709"/>
          <w:tab w:val="left" w:pos="851"/>
        </w:tabs>
        <w:spacing w:line="336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734875">
        <w:rPr>
          <w:rFonts w:ascii="Times New Roman" w:hAnsi="Times New Roman" w:cs="Times New Roman"/>
          <w:sz w:val="24"/>
          <w:szCs w:val="24"/>
        </w:rPr>
        <w:t>4. Отделу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875">
        <w:rPr>
          <w:rFonts w:ascii="Times New Roman" w:hAnsi="Times New Roman" w:cs="Times New Roman"/>
          <w:sz w:val="24"/>
          <w:szCs w:val="24"/>
        </w:rPr>
        <w:t>организационно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87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875">
        <w:rPr>
          <w:rFonts w:ascii="Times New Roman" w:hAnsi="Times New Roman" w:cs="Times New Roman"/>
          <w:sz w:val="24"/>
          <w:szCs w:val="24"/>
        </w:rPr>
        <w:t>протокольной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875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875">
        <w:rPr>
          <w:rFonts w:ascii="Times New Roman" w:hAnsi="Times New Roman" w:cs="Times New Roman"/>
          <w:sz w:val="24"/>
          <w:szCs w:val="24"/>
        </w:rPr>
        <w:t>Администрации Балахнинского муниципального округа Нижегородской области обеспечить размещение настоящего распоряжения на официальном Интернет-сайте Балахнинского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875">
        <w:rPr>
          <w:rFonts w:ascii="Times New Roman" w:hAnsi="Times New Roman" w:cs="Times New Roman"/>
          <w:sz w:val="24"/>
          <w:szCs w:val="24"/>
        </w:rPr>
        <w:t>муниципального округа Нижегородской области.</w:t>
      </w:r>
    </w:p>
    <w:p w14:paraId="5C18492B" w14:textId="77777777" w:rsidR="00734875" w:rsidRPr="00734875" w:rsidRDefault="00734875" w:rsidP="00734875">
      <w:pPr>
        <w:pStyle w:val="ConsPlusNormal"/>
        <w:widowControl/>
        <w:tabs>
          <w:tab w:val="left" w:pos="709"/>
          <w:tab w:val="left" w:pos="851"/>
        </w:tabs>
        <w:spacing w:line="336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734875">
        <w:rPr>
          <w:rFonts w:ascii="Times New Roman" w:hAnsi="Times New Roman" w:cs="Times New Roman"/>
          <w:sz w:val="24"/>
          <w:szCs w:val="24"/>
        </w:rPr>
        <w:t>5.</w:t>
      </w:r>
      <w:r w:rsidRPr="007348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3487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34875">
        <w:rPr>
          <w:rFonts w:ascii="Times New Roman" w:hAnsi="Times New Roman" w:cs="Times New Roman"/>
          <w:sz w:val="24"/>
          <w:szCs w:val="24"/>
        </w:rPr>
        <w:t xml:space="preserve"> исполнением настоящего распоряжения возложить на заместителя главы администрации (</w:t>
      </w:r>
      <w:proofErr w:type="spellStart"/>
      <w:r w:rsidRPr="00734875">
        <w:rPr>
          <w:rFonts w:ascii="Times New Roman" w:hAnsi="Times New Roman" w:cs="Times New Roman"/>
          <w:sz w:val="24"/>
          <w:szCs w:val="24"/>
        </w:rPr>
        <w:t>М.С.Абусов</w:t>
      </w:r>
      <w:proofErr w:type="spellEnd"/>
      <w:r w:rsidRPr="00734875">
        <w:rPr>
          <w:rFonts w:ascii="Times New Roman" w:hAnsi="Times New Roman" w:cs="Times New Roman"/>
          <w:sz w:val="24"/>
          <w:szCs w:val="24"/>
        </w:rPr>
        <w:t>).</w:t>
      </w:r>
    </w:p>
    <w:p w14:paraId="02500F82" w14:textId="77777777" w:rsidR="00734875" w:rsidRPr="00734875" w:rsidRDefault="00734875" w:rsidP="00734875">
      <w:pPr>
        <w:pStyle w:val="1"/>
        <w:tabs>
          <w:tab w:val="clear" w:pos="9072"/>
        </w:tabs>
        <w:ind w:firstLine="0"/>
        <w:rPr>
          <w:szCs w:val="24"/>
        </w:rPr>
      </w:pPr>
    </w:p>
    <w:p w14:paraId="546FA6A6" w14:textId="77777777" w:rsidR="00734875" w:rsidRPr="00734875" w:rsidRDefault="00734875" w:rsidP="00734875">
      <w:pPr>
        <w:pStyle w:val="1"/>
        <w:tabs>
          <w:tab w:val="clear" w:pos="9072"/>
        </w:tabs>
        <w:ind w:firstLine="0"/>
        <w:rPr>
          <w:szCs w:val="24"/>
        </w:rPr>
      </w:pPr>
    </w:p>
    <w:p w14:paraId="5A58FF87" w14:textId="769DD79F" w:rsidR="00734875" w:rsidRPr="00734875" w:rsidRDefault="00734875" w:rsidP="00734875">
      <w:pPr>
        <w:pStyle w:val="1"/>
        <w:tabs>
          <w:tab w:val="clear" w:pos="9072"/>
        </w:tabs>
        <w:ind w:firstLine="0"/>
        <w:rPr>
          <w:szCs w:val="24"/>
        </w:rPr>
      </w:pPr>
      <w:r w:rsidRPr="00734875">
        <w:rPr>
          <w:szCs w:val="24"/>
        </w:rPr>
        <w:t>Глава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 w:rsidRPr="00734875">
        <w:rPr>
          <w:szCs w:val="24"/>
        </w:rPr>
        <w:t>А.В.Дранишников</w:t>
      </w:r>
      <w:bookmarkEnd w:id="0"/>
      <w:proofErr w:type="spellEnd"/>
    </w:p>
    <w:sectPr w:rsidR="00734875" w:rsidRPr="00734875" w:rsidSect="00542E33">
      <w:pgSz w:w="12240" w:h="15840"/>
      <w:pgMar w:top="851" w:right="851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E5D76"/>
    <w:multiLevelType w:val="hybridMultilevel"/>
    <w:tmpl w:val="BF383834"/>
    <w:lvl w:ilvl="0" w:tplc="86389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0E3542"/>
    <w:multiLevelType w:val="hybridMultilevel"/>
    <w:tmpl w:val="7BB44DDE"/>
    <w:lvl w:ilvl="0" w:tplc="8E6096AA">
      <w:start w:val="1"/>
      <w:numFmt w:val="decimal"/>
      <w:lvlText w:val="%1."/>
      <w:lvlJc w:val="left"/>
      <w:pPr>
        <w:ind w:left="125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603300B"/>
    <w:multiLevelType w:val="hybridMultilevel"/>
    <w:tmpl w:val="6C928D94"/>
    <w:lvl w:ilvl="0" w:tplc="3FCE2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EE"/>
    <w:rsid w:val="0000243D"/>
    <w:rsid w:val="000042B1"/>
    <w:rsid w:val="00017B1C"/>
    <w:rsid w:val="00020D1A"/>
    <w:rsid w:val="00031A37"/>
    <w:rsid w:val="000358AE"/>
    <w:rsid w:val="00052028"/>
    <w:rsid w:val="0006424E"/>
    <w:rsid w:val="000661DF"/>
    <w:rsid w:val="00067473"/>
    <w:rsid w:val="00070FAB"/>
    <w:rsid w:val="00071235"/>
    <w:rsid w:val="00075A37"/>
    <w:rsid w:val="000768E8"/>
    <w:rsid w:val="00076AB8"/>
    <w:rsid w:val="000873D0"/>
    <w:rsid w:val="00090465"/>
    <w:rsid w:val="000A0843"/>
    <w:rsid w:val="000A6086"/>
    <w:rsid w:val="000B35FF"/>
    <w:rsid w:val="000C2777"/>
    <w:rsid w:val="000D1A39"/>
    <w:rsid w:val="000D4204"/>
    <w:rsid w:val="00105033"/>
    <w:rsid w:val="00105638"/>
    <w:rsid w:val="00127BA5"/>
    <w:rsid w:val="00142486"/>
    <w:rsid w:val="00143607"/>
    <w:rsid w:val="00145632"/>
    <w:rsid w:val="00145702"/>
    <w:rsid w:val="0016470A"/>
    <w:rsid w:val="0018006B"/>
    <w:rsid w:val="001853B1"/>
    <w:rsid w:val="00186203"/>
    <w:rsid w:val="00187DE8"/>
    <w:rsid w:val="001A4514"/>
    <w:rsid w:val="001B65F9"/>
    <w:rsid w:val="001C54A4"/>
    <w:rsid w:val="001D0728"/>
    <w:rsid w:val="001D1E00"/>
    <w:rsid w:val="001E2611"/>
    <w:rsid w:val="001E5E6D"/>
    <w:rsid w:val="001F03CA"/>
    <w:rsid w:val="002057EE"/>
    <w:rsid w:val="00210FA4"/>
    <w:rsid w:val="00211140"/>
    <w:rsid w:val="00242E6A"/>
    <w:rsid w:val="0024474E"/>
    <w:rsid w:val="002474C7"/>
    <w:rsid w:val="00252098"/>
    <w:rsid w:val="00260FBA"/>
    <w:rsid w:val="0027108C"/>
    <w:rsid w:val="002722B0"/>
    <w:rsid w:val="00285462"/>
    <w:rsid w:val="00285F70"/>
    <w:rsid w:val="0029634F"/>
    <w:rsid w:val="002A1B9A"/>
    <w:rsid w:val="002A7712"/>
    <w:rsid w:val="002B64A5"/>
    <w:rsid w:val="002C1D56"/>
    <w:rsid w:val="002C1FE2"/>
    <w:rsid w:val="002C4C59"/>
    <w:rsid w:val="002C51D4"/>
    <w:rsid w:val="002D1C16"/>
    <w:rsid w:val="002D22D6"/>
    <w:rsid w:val="002E425A"/>
    <w:rsid w:val="00306145"/>
    <w:rsid w:val="00307CA2"/>
    <w:rsid w:val="00320034"/>
    <w:rsid w:val="00340F6B"/>
    <w:rsid w:val="003417EA"/>
    <w:rsid w:val="00345433"/>
    <w:rsid w:val="0035469C"/>
    <w:rsid w:val="00360221"/>
    <w:rsid w:val="00370AD2"/>
    <w:rsid w:val="00372CFF"/>
    <w:rsid w:val="00375B87"/>
    <w:rsid w:val="00381679"/>
    <w:rsid w:val="003823A7"/>
    <w:rsid w:val="00384C37"/>
    <w:rsid w:val="00393DB5"/>
    <w:rsid w:val="003A1A6C"/>
    <w:rsid w:val="003A403D"/>
    <w:rsid w:val="003C32AA"/>
    <w:rsid w:val="003D0537"/>
    <w:rsid w:val="003E2D58"/>
    <w:rsid w:val="003F11CD"/>
    <w:rsid w:val="003F6C13"/>
    <w:rsid w:val="004060B6"/>
    <w:rsid w:val="00410E56"/>
    <w:rsid w:val="00416F59"/>
    <w:rsid w:val="00443BD6"/>
    <w:rsid w:val="00457171"/>
    <w:rsid w:val="00460330"/>
    <w:rsid w:val="00461077"/>
    <w:rsid w:val="0046781A"/>
    <w:rsid w:val="004746FB"/>
    <w:rsid w:val="00474A23"/>
    <w:rsid w:val="00486130"/>
    <w:rsid w:val="00490F1F"/>
    <w:rsid w:val="00495C91"/>
    <w:rsid w:val="004B0F8B"/>
    <w:rsid w:val="004B4B91"/>
    <w:rsid w:val="004E03D6"/>
    <w:rsid w:val="004E7774"/>
    <w:rsid w:val="004F35C3"/>
    <w:rsid w:val="005053B0"/>
    <w:rsid w:val="00513D6E"/>
    <w:rsid w:val="00522725"/>
    <w:rsid w:val="00531693"/>
    <w:rsid w:val="00535039"/>
    <w:rsid w:val="00536374"/>
    <w:rsid w:val="00542E33"/>
    <w:rsid w:val="005448E1"/>
    <w:rsid w:val="005512AD"/>
    <w:rsid w:val="005520D5"/>
    <w:rsid w:val="00553ACF"/>
    <w:rsid w:val="00557896"/>
    <w:rsid w:val="00563266"/>
    <w:rsid w:val="00565D86"/>
    <w:rsid w:val="00570C04"/>
    <w:rsid w:val="00570C07"/>
    <w:rsid w:val="005751FE"/>
    <w:rsid w:val="00585CE8"/>
    <w:rsid w:val="00593EED"/>
    <w:rsid w:val="00594E08"/>
    <w:rsid w:val="005970D4"/>
    <w:rsid w:val="005B7704"/>
    <w:rsid w:val="005C79A4"/>
    <w:rsid w:val="005D15F5"/>
    <w:rsid w:val="005D1693"/>
    <w:rsid w:val="005D328E"/>
    <w:rsid w:val="005D4883"/>
    <w:rsid w:val="00607690"/>
    <w:rsid w:val="00610E73"/>
    <w:rsid w:val="00616A94"/>
    <w:rsid w:val="0062250C"/>
    <w:rsid w:val="00623AE7"/>
    <w:rsid w:val="006305F2"/>
    <w:rsid w:val="00635657"/>
    <w:rsid w:val="0064281A"/>
    <w:rsid w:val="00642F3A"/>
    <w:rsid w:val="006451A9"/>
    <w:rsid w:val="0065350B"/>
    <w:rsid w:val="006769DB"/>
    <w:rsid w:val="00685E17"/>
    <w:rsid w:val="00692E79"/>
    <w:rsid w:val="006A4EAD"/>
    <w:rsid w:val="006B44FF"/>
    <w:rsid w:val="006D2535"/>
    <w:rsid w:val="006E26A5"/>
    <w:rsid w:val="006E523F"/>
    <w:rsid w:val="006E575C"/>
    <w:rsid w:val="006F44CC"/>
    <w:rsid w:val="00704172"/>
    <w:rsid w:val="007134FC"/>
    <w:rsid w:val="007143A0"/>
    <w:rsid w:val="00715558"/>
    <w:rsid w:val="007232DF"/>
    <w:rsid w:val="007314A5"/>
    <w:rsid w:val="00734875"/>
    <w:rsid w:val="00737561"/>
    <w:rsid w:val="0074310F"/>
    <w:rsid w:val="00747CA4"/>
    <w:rsid w:val="007532E0"/>
    <w:rsid w:val="00756665"/>
    <w:rsid w:val="00761032"/>
    <w:rsid w:val="0076346C"/>
    <w:rsid w:val="00764908"/>
    <w:rsid w:val="00764991"/>
    <w:rsid w:val="00766EFF"/>
    <w:rsid w:val="00767F58"/>
    <w:rsid w:val="00773217"/>
    <w:rsid w:val="0077493C"/>
    <w:rsid w:val="00776CC9"/>
    <w:rsid w:val="00793C9A"/>
    <w:rsid w:val="007944A9"/>
    <w:rsid w:val="007A0713"/>
    <w:rsid w:val="007A44D0"/>
    <w:rsid w:val="007B30D8"/>
    <w:rsid w:val="007B4EF1"/>
    <w:rsid w:val="007C1471"/>
    <w:rsid w:val="007C3040"/>
    <w:rsid w:val="007C385F"/>
    <w:rsid w:val="007C4572"/>
    <w:rsid w:val="007D30E2"/>
    <w:rsid w:val="007D426A"/>
    <w:rsid w:val="007D792A"/>
    <w:rsid w:val="007E1E34"/>
    <w:rsid w:val="007F0263"/>
    <w:rsid w:val="00801ED7"/>
    <w:rsid w:val="00805F1F"/>
    <w:rsid w:val="0080662B"/>
    <w:rsid w:val="0081538C"/>
    <w:rsid w:val="00833A24"/>
    <w:rsid w:val="008349B7"/>
    <w:rsid w:val="008547B6"/>
    <w:rsid w:val="00857881"/>
    <w:rsid w:val="008603C4"/>
    <w:rsid w:val="00862E7A"/>
    <w:rsid w:val="00866081"/>
    <w:rsid w:val="008721D1"/>
    <w:rsid w:val="00874488"/>
    <w:rsid w:val="0087615C"/>
    <w:rsid w:val="008A5D7C"/>
    <w:rsid w:val="008A6592"/>
    <w:rsid w:val="008B299D"/>
    <w:rsid w:val="008B756D"/>
    <w:rsid w:val="008B7970"/>
    <w:rsid w:val="008C1087"/>
    <w:rsid w:val="008C19F3"/>
    <w:rsid w:val="008C507B"/>
    <w:rsid w:val="008C5B99"/>
    <w:rsid w:val="008C6412"/>
    <w:rsid w:val="008D08F5"/>
    <w:rsid w:val="008E20F2"/>
    <w:rsid w:val="008E2F7F"/>
    <w:rsid w:val="008E30E8"/>
    <w:rsid w:val="008E5BB0"/>
    <w:rsid w:val="008F40AD"/>
    <w:rsid w:val="008F759E"/>
    <w:rsid w:val="00902119"/>
    <w:rsid w:val="009031E1"/>
    <w:rsid w:val="009045B4"/>
    <w:rsid w:val="00914575"/>
    <w:rsid w:val="0092359C"/>
    <w:rsid w:val="00933C1C"/>
    <w:rsid w:val="00953A8F"/>
    <w:rsid w:val="00956AC3"/>
    <w:rsid w:val="009614CA"/>
    <w:rsid w:val="00966D4D"/>
    <w:rsid w:val="00970882"/>
    <w:rsid w:val="00981E79"/>
    <w:rsid w:val="009840F2"/>
    <w:rsid w:val="00987A4E"/>
    <w:rsid w:val="00997EFE"/>
    <w:rsid w:val="009A4AD7"/>
    <w:rsid w:val="009A7976"/>
    <w:rsid w:val="009C17F3"/>
    <w:rsid w:val="009C417B"/>
    <w:rsid w:val="009C42A9"/>
    <w:rsid w:val="009E53AB"/>
    <w:rsid w:val="009E6449"/>
    <w:rsid w:val="009E647C"/>
    <w:rsid w:val="009F1D19"/>
    <w:rsid w:val="00A05031"/>
    <w:rsid w:val="00A051D5"/>
    <w:rsid w:val="00A21396"/>
    <w:rsid w:val="00A225BD"/>
    <w:rsid w:val="00A26F10"/>
    <w:rsid w:val="00A32578"/>
    <w:rsid w:val="00A32627"/>
    <w:rsid w:val="00A33AF4"/>
    <w:rsid w:val="00A36212"/>
    <w:rsid w:val="00A37903"/>
    <w:rsid w:val="00A51AB4"/>
    <w:rsid w:val="00A52CD6"/>
    <w:rsid w:val="00A57DB9"/>
    <w:rsid w:val="00A6495D"/>
    <w:rsid w:val="00A66615"/>
    <w:rsid w:val="00A66797"/>
    <w:rsid w:val="00A73173"/>
    <w:rsid w:val="00A73EE3"/>
    <w:rsid w:val="00A81B14"/>
    <w:rsid w:val="00A8609A"/>
    <w:rsid w:val="00AA1FE8"/>
    <w:rsid w:val="00AB76E0"/>
    <w:rsid w:val="00AC3E0F"/>
    <w:rsid w:val="00AC51E6"/>
    <w:rsid w:val="00AC5EB5"/>
    <w:rsid w:val="00AC71A3"/>
    <w:rsid w:val="00AD1EC8"/>
    <w:rsid w:val="00AD38E9"/>
    <w:rsid w:val="00AD53EC"/>
    <w:rsid w:val="00AF0F1F"/>
    <w:rsid w:val="00B02AA6"/>
    <w:rsid w:val="00B031BB"/>
    <w:rsid w:val="00B058AB"/>
    <w:rsid w:val="00B24999"/>
    <w:rsid w:val="00B278AC"/>
    <w:rsid w:val="00B37EB4"/>
    <w:rsid w:val="00B40C27"/>
    <w:rsid w:val="00B655AF"/>
    <w:rsid w:val="00B7294D"/>
    <w:rsid w:val="00B73D15"/>
    <w:rsid w:val="00B9102B"/>
    <w:rsid w:val="00B93D1D"/>
    <w:rsid w:val="00B95243"/>
    <w:rsid w:val="00BA161D"/>
    <w:rsid w:val="00BB1D4B"/>
    <w:rsid w:val="00BB3C11"/>
    <w:rsid w:val="00BC3B06"/>
    <w:rsid w:val="00BF4EAF"/>
    <w:rsid w:val="00C0317D"/>
    <w:rsid w:val="00C05C2C"/>
    <w:rsid w:val="00C1587E"/>
    <w:rsid w:val="00C26940"/>
    <w:rsid w:val="00C354F6"/>
    <w:rsid w:val="00C377DE"/>
    <w:rsid w:val="00C40B3B"/>
    <w:rsid w:val="00C52AC3"/>
    <w:rsid w:val="00C57AB3"/>
    <w:rsid w:val="00C6185E"/>
    <w:rsid w:val="00C70505"/>
    <w:rsid w:val="00C90487"/>
    <w:rsid w:val="00CA16FC"/>
    <w:rsid w:val="00CA39A6"/>
    <w:rsid w:val="00CA6DED"/>
    <w:rsid w:val="00CA73E6"/>
    <w:rsid w:val="00CA7CBF"/>
    <w:rsid w:val="00CC6383"/>
    <w:rsid w:val="00CD469A"/>
    <w:rsid w:val="00CE404D"/>
    <w:rsid w:val="00CF3535"/>
    <w:rsid w:val="00CF732B"/>
    <w:rsid w:val="00CF7358"/>
    <w:rsid w:val="00D04525"/>
    <w:rsid w:val="00D13113"/>
    <w:rsid w:val="00D203B7"/>
    <w:rsid w:val="00D21D20"/>
    <w:rsid w:val="00D27C23"/>
    <w:rsid w:val="00D32F38"/>
    <w:rsid w:val="00D34548"/>
    <w:rsid w:val="00D34DA5"/>
    <w:rsid w:val="00D35898"/>
    <w:rsid w:val="00D5059E"/>
    <w:rsid w:val="00D5071D"/>
    <w:rsid w:val="00D52534"/>
    <w:rsid w:val="00D606AA"/>
    <w:rsid w:val="00D62F57"/>
    <w:rsid w:val="00D91F1A"/>
    <w:rsid w:val="00D94AB9"/>
    <w:rsid w:val="00D9634A"/>
    <w:rsid w:val="00DB387A"/>
    <w:rsid w:val="00DB3A6E"/>
    <w:rsid w:val="00DB5B10"/>
    <w:rsid w:val="00DC077B"/>
    <w:rsid w:val="00DC622D"/>
    <w:rsid w:val="00DD5B22"/>
    <w:rsid w:val="00DF3CF9"/>
    <w:rsid w:val="00E15B0F"/>
    <w:rsid w:val="00E22FB3"/>
    <w:rsid w:val="00E231B6"/>
    <w:rsid w:val="00E45CFF"/>
    <w:rsid w:val="00E502A5"/>
    <w:rsid w:val="00E50E81"/>
    <w:rsid w:val="00E5171F"/>
    <w:rsid w:val="00E5412F"/>
    <w:rsid w:val="00E57C3D"/>
    <w:rsid w:val="00E61DB0"/>
    <w:rsid w:val="00E652E4"/>
    <w:rsid w:val="00E731A6"/>
    <w:rsid w:val="00E752AA"/>
    <w:rsid w:val="00E83F54"/>
    <w:rsid w:val="00E87EFE"/>
    <w:rsid w:val="00E928E1"/>
    <w:rsid w:val="00E9428C"/>
    <w:rsid w:val="00E9591C"/>
    <w:rsid w:val="00EA210D"/>
    <w:rsid w:val="00EA6BB6"/>
    <w:rsid w:val="00EB4D5B"/>
    <w:rsid w:val="00EB6B21"/>
    <w:rsid w:val="00EC1910"/>
    <w:rsid w:val="00ED232C"/>
    <w:rsid w:val="00ED39CB"/>
    <w:rsid w:val="00ED3EFD"/>
    <w:rsid w:val="00ED4F3D"/>
    <w:rsid w:val="00EE24E0"/>
    <w:rsid w:val="00EE2FE8"/>
    <w:rsid w:val="00F069E6"/>
    <w:rsid w:val="00F142EC"/>
    <w:rsid w:val="00F14620"/>
    <w:rsid w:val="00F16C6D"/>
    <w:rsid w:val="00F470A5"/>
    <w:rsid w:val="00F504B4"/>
    <w:rsid w:val="00F51B8C"/>
    <w:rsid w:val="00F5301E"/>
    <w:rsid w:val="00F54B94"/>
    <w:rsid w:val="00F65782"/>
    <w:rsid w:val="00F670F6"/>
    <w:rsid w:val="00F67241"/>
    <w:rsid w:val="00F74C01"/>
    <w:rsid w:val="00F7791F"/>
    <w:rsid w:val="00F81F90"/>
    <w:rsid w:val="00F825FB"/>
    <w:rsid w:val="00FA0999"/>
    <w:rsid w:val="00FB6FAD"/>
    <w:rsid w:val="00FB7228"/>
    <w:rsid w:val="00FB7AD0"/>
    <w:rsid w:val="00FC0BB8"/>
    <w:rsid w:val="00FD2CD4"/>
    <w:rsid w:val="00FE6ADE"/>
    <w:rsid w:val="00FE71FF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A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6305F2"/>
    <w:rPr>
      <w:color w:val="605E5C"/>
      <w:shd w:val="clear" w:color="auto" w:fill="E1DFDD"/>
    </w:rPr>
  </w:style>
  <w:style w:type="paragraph" w:customStyle="1" w:styleId="ConsPlusNormal">
    <w:name w:val="ConsPlusNormal"/>
    <w:rsid w:val="007348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6305F2"/>
    <w:rPr>
      <w:color w:val="605E5C"/>
      <w:shd w:val="clear" w:color="auto" w:fill="E1DFDD"/>
    </w:rPr>
  </w:style>
  <w:style w:type="paragraph" w:customStyle="1" w:styleId="ConsPlusNormal">
    <w:name w:val="ConsPlusNormal"/>
    <w:rsid w:val="007348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ZPetrovicheva</dc:creator>
  <cp:lastModifiedBy>Горшенкова Алина Сергеевна</cp:lastModifiedBy>
  <cp:revision>5</cp:revision>
  <dcterms:created xsi:type="dcterms:W3CDTF">2023-10-09T12:23:00Z</dcterms:created>
  <dcterms:modified xsi:type="dcterms:W3CDTF">2023-10-09T12:44:00Z</dcterms:modified>
</cp:coreProperties>
</file>