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1306D1" w:rsidRPr="001306D1" w:rsidTr="001306D1">
        <w:tc>
          <w:tcPr>
            <w:tcW w:w="9345" w:type="dxa"/>
            <w:gridSpan w:val="2"/>
            <w:vAlign w:val="center"/>
          </w:tcPr>
          <w:p w:rsidR="001306D1" w:rsidRDefault="001306D1" w:rsidP="0013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результатах контрольного мероприятия </w:t>
            </w:r>
          </w:p>
          <w:p w:rsidR="0079112E" w:rsidRPr="001306D1" w:rsidRDefault="001306D1" w:rsidP="0079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D1">
              <w:rPr>
                <w:rFonts w:ascii="Times New Roman" w:hAnsi="Times New Roman" w:cs="Times New Roman"/>
                <w:b/>
                <w:sz w:val="24"/>
                <w:szCs w:val="24"/>
              </w:rPr>
              <w:t>(выдержка из акта)</w:t>
            </w:r>
          </w:p>
        </w:tc>
      </w:tr>
      <w:tr w:rsidR="001306D1" w:rsidRPr="001306D1" w:rsidTr="007E576A">
        <w:tc>
          <w:tcPr>
            <w:tcW w:w="2405" w:type="dxa"/>
            <w:vAlign w:val="center"/>
          </w:tcPr>
          <w:p w:rsidR="001306D1" w:rsidRPr="007E576A" w:rsidRDefault="001306D1" w:rsidP="0013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6940" w:type="dxa"/>
            <w:vAlign w:val="center"/>
          </w:tcPr>
          <w:p w:rsidR="003D299B" w:rsidRPr="001306D1" w:rsidRDefault="001C2CB2" w:rsidP="001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1E43A2" w:rsidRPr="001E43A2">
              <w:rPr>
                <w:rFonts w:ascii="Times New Roman" w:hAnsi="Times New Roman" w:cs="Times New Roman"/>
                <w:bCs/>
                <w:sz w:val="24"/>
                <w:szCs w:val="24"/>
              </w:rPr>
              <w:t>униципальное бюджетное учреждение «Физкультурно-оздоровительный комплекс «Олимпийский» муниципального образования «город Балахна»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306D1" w:rsidRPr="001306D1" w:rsidTr="007E576A">
        <w:tc>
          <w:tcPr>
            <w:tcW w:w="2405" w:type="dxa"/>
            <w:vAlign w:val="center"/>
          </w:tcPr>
          <w:p w:rsidR="001306D1" w:rsidRPr="007E576A" w:rsidRDefault="001306D1" w:rsidP="0013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контрольного мероприятия</w:t>
            </w:r>
          </w:p>
        </w:tc>
        <w:tc>
          <w:tcPr>
            <w:tcW w:w="6940" w:type="dxa"/>
            <w:vAlign w:val="center"/>
          </w:tcPr>
          <w:p w:rsidR="001306D1" w:rsidRPr="001306D1" w:rsidRDefault="001C2CB2" w:rsidP="001C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E43A2">
              <w:rPr>
                <w:rFonts w:ascii="Times New Roman" w:hAnsi="Times New Roman" w:cs="Times New Roman"/>
                <w:sz w:val="24"/>
                <w:szCs w:val="24"/>
              </w:rPr>
              <w:t>неплановая к</w:t>
            </w:r>
            <w:r w:rsidR="0087540E">
              <w:rPr>
                <w:rFonts w:ascii="Times New Roman" w:hAnsi="Times New Roman" w:cs="Times New Roman"/>
                <w:sz w:val="24"/>
                <w:szCs w:val="24"/>
              </w:rPr>
              <w:t>амеральная</w:t>
            </w:r>
            <w:r w:rsidR="00DE5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2B6" w:rsidRPr="009D22B6">
              <w:rPr>
                <w:rFonts w:ascii="Times New Roman" w:hAnsi="Times New Roman" w:cs="Times New Roman"/>
                <w:sz w:val="24"/>
                <w:szCs w:val="24"/>
              </w:rPr>
              <w:t>проверк</w:t>
            </w:r>
            <w:r w:rsidR="007E27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D22B6" w:rsidRPr="009D22B6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соблюдения законодательства РФ о контрактной системе в сфере закупок, товаров, работ,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06D1" w:rsidRPr="001306D1" w:rsidTr="007E576A">
        <w:tc>
          <w:tcPr>
            <w:tcW w:w="2405" w:type="dxa"/>
            <w:vAlign w:val="center"/>
          </w:tcPr>
          <w:p w:rsidR="001306D1" w:rsidRPr="007E576A" w:rsidRDefault="001306D1" w:rsidP="0013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проведения контрольного мероприятия</w:t>
            </w:r>
          </w:p>
        </w:tc>
        <w:tc>
          <w:tcPr>
            <w:tcW w:w="6940" w:type="dxa"/>
            <w:vAlign w:val="center"/>
          </w:tcPr>
          <w:p w:rsidR="003A2212" w:rsidRDefault="001C2CB2" w:rsidP="001C2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Поручение</w:t>
            </w:r>
            <w:r w:rsidR="003A2212" w:rsidRPr="003A2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2212" w:rsidRPr="003A2212">
              <w:rPr>
                <w:rFonts w:ascii="Times New Roman" w:hAnsi="Times New Roman" w:cs="Times New Roman"/>
                <w:sz w:val="24"/>
                <w:szCs w:val="24"/>
              </w:rPr>
              <w:t>врип</w:t>
            </w:r>
            <w:proofErr w:type="spellEnd"/>
            <w:r w:rsidR="003A2212" w:rsidRPr="003A2212">
              <w:rPr>
                <w:rFonts w:ascii="Times New Roman" w:hAnsi="Times New Roman" w:cs="Times New Roman"/>
                <w:sz w:val="24"/>
                <w:szCs w:val="24"/>
              </w:rPr>
              <w:t xml:space="preserve"> главы местного самоуправления </w:t>
            </w:r>
            <w:proofErr w:type="spellStart"/>
            <w:r w:rsidR="003A2212" w:rsidRPr="003A2212">
              <w:rPr>
                <w:rFonts w:ascii="Times New Roman" w:hAnsi="Times New Roman" w:cs="Times New Roman"/>
                <w:sz w:val="24"/>
                <w:szCs w:val="24"/>
              </w:rPr>
              <w:t>Балахнинского</w:t>
            </w:r>
            <w:proofErr w:type="spellEnd"/>
            <w:r w:rsidR="003A2212" w:rsidRPr="003A221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="003A2212" w:rsidRPr="003A2212">
              <w:rPr>
                <w:rFonts w:ascii="Times New Roman" w:hAnsi="Times New Roman" w:cs="Times New Roman"/>
                <w:sz w:val="24"/>
                <w:szCs w:val="24"/>
              </w:rPr>
              <w:t>А.Н.Галкина</w:t>
            </w:r>
            <w:proofErr w:type="spellEnd"/>
            <w:r w:rsidR="003A2212" w:rsidRPr="003A2212">
              <w:rPr>
                <w:rFonts w:ascii="Times New Roman" w:hAnsi="Times New Roman" w:cs="Times New Roman"/>
                <w:sz w:val="24"/>
                <w:szCs w:val="24"/>
              </w:rPr>
              <w:t xml:space="preserve"> от 13.05.2020 № 02/</w:t>
            </w:r>
            <w:proofErr w:type="spellStart"/>
            <w:r w:rsidR="003A2212" w:rsidRPr="003A2212">
              <w:rPr>
                <w:rFonts w:ascii="Times New Roman" w:hAnsi="Times New Roman" w:cs="Times New Roman"/>
                <w:sz w:val="24"/>
                <w:szCs w:val="24"/>
              </w:rPr>
              <w:t>Прч</w:t>
            </w:r>
            <w:proofErr w:type="spellEnd"/>
            <w:r w:rsidR="003A2212" w:rsidRPr="003A2212">
              <w:rPr>
                <w:rFonts w:ascii="Times New Roman" w:hAnsi="Times New Roman" w:cs="Times New Roman"/>
                <w:sz w:val="24"/>
                <w:szCs w:val="24"/>
              </w:rPr>
              <w:t>/84</w:t>
            </w:r>
            <w:r w:rsidR="003A22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D1B37" w:rsidRPr="001306D1" w:rsidRDefault="003A2212" w:rsidP="00A2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12">
              <w:rPr>
                <w:rFonts w:ascii="Times New Roman" w:hAnsi="Times New Roman" w:cs="Times New Roman"/>
                <w:sz w:val="24"/>
                <w:szCs w:val="24"/>
              </w:rPr>
              <w:t xml:space="preserve">приказ финансового управления администрации </w:t>
            </w:r>
            <w:proofErr w:type="spellStart"/>
            <w:r w:rsidRPr="003A2212">
              <w:rPr>
                <w:rFonts w:ascii="Times New Roman" w:hAnsi="Times New Roman" w:cs="Times New Roman"/>
                <w:sz w:val="24"/>
                <w:szCs w:val="24"/>
              </w:rPr>
              <w:t>Балахнинского</w:t>
            </w:r>
            <w:proofErr w:type="spellEnd"/>
            <w:r w:rsidRPr="003A221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Нижегородской области от 13.05.2020 № 22 «О проведении внепланового контрольного мероприятия»</w:t>
            </w:r>
            <w:r w:rsidR="00453E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306D1" w:rsidRPr="001306D1" w:rsidTr="007E576A">
        <w:tc>
          <w:tcPr>
            <w:tcW w:w="2405" w:type="dxa"/>
            <w:vAlign w:val="center"/>
          </w:tcPr>
          <w:p w:rsidR="001306D1" w:rsidRPr="007E576A" w:rsidRDefault="001306D1" w:rsidP="0013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>Проверенный период</w:t>
            </w:r>
          </w:p>
        </w:tc>
        <w:tc>
          <w:tcPr>
            <w:tcW w:w="6940" w:type="dxa"/>
            <w:vAlign w:val="center"/>
          </w:tcPr>
          <w:p w:rsidR="001306D1" w:rsidRPr="001306D1" w:rsidRDefault="003A2212" w:rsidP="00875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12">
              <w:rPr>
                <w:rFonts w:ascii="Times New Roman" w:hAnsi="Times New Roman" w:cs="Times New Roman"/>
                <w:sz w:val="24"/>
                <w:szCs w:val="24"/>
              </w:rPr>
              <w:t>с мая 2019 г. по апрель 2020 г.</w:t>
            </w:r>
            <w:bookmarkStart w:id="0" w:name="_GoBack"/>
            <w:bookmarkEnd w:id="0"/>
          </w:p>
        </w:tc>
      </w:tr>
      <w:tr w:rsidR="001306D1" w:rsidRPr="001306D1" w:rsidTr="007E576A">
        <w:tc>
          <w:tcPr>
            <w:tcW w:w="2405" w:type="dxa"/>
            <w:vAlign w:val="center"/>
          </w:tcPr>
          <w:p w:rsidR="001306D1" w:rsidRPr="007E576A" w:rsidRDefault="001306D1" w:rsidP="0013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Выявленные нарушения</w:t>
            </w:r>
          </w:p>
        </w:tc>
        <w:tc>
          <w:tcPr>
            <w:tcW w:w="6940" w:type="dxa"/>
            <w:vAlign w:val="center"/>
          </w:tcPr>
          <w:p w:rsidR="00261B00" w:rsidRPr="001306D1" w:rsidRDefault="00A51A39" w:rsidP="00F91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51A39">
              <w:rPr>
                <w:rFonts w:ascii="Times New Roman" w:hAnsi="Times New Roman" w:cs="Times New Roman"/>
                <w:sz w:val="24"/>
                <w:szCs w:val="24"/>
              </w:rPr>
              <w:t xml:space="preserve">в действиях </w:t>
            </w:r>
            <w:r w:rsidRPr="00A51A3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</w:t>
            </w:r>
            <w:r w:rsidRPr="00A51A39">
              <w:rPr>
                <w:rFonts w:ascii="Times New Roman" w:hAnsi="Times New Roman" w:cs="Times New Roman"/>
                <w:sz w:val="24"/>
                <w:szCs w:val="24"/>
              </w:rPr>
              <w:t xml:space="preserve"> выявлены нарушения законодательства РФ и иных нормативных правовых актов РФ о контрактной системе в сфере закупок товаров, работ, услуг для обеспечения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306D1" w:rsidRPr="001306D1" w:rsidTr="007E576A">
        <w:tc>
          <w:tcPr>
            <w:tcW w:w="2405" w:type="dxa"/>
            <w:vAlign w:val="center"/>
          </w:tcPr>
          <w:p w:rsidR="001306D1" w:rsidRPr="001306D1" w:rsidRDefault="007E576A" w:rsidP="009E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>Вынесено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/не вынесено</w:t>
            </w: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предписание /срок исполнения</w:t>
            </w:r>
          </w:p>
        </w:tc>
        <w:tc>
          <w:tcPr>
            <w:tcW w:w="6940" w:type="dxa"/>
            <w:vAlign w:val="center"/>
          </w:tcPr>
          <w:p w:rsidR="00281E89" w:rsidRPr="001306D1" w:rsidRDefault="001072FA" w:rsidP="00F91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72FA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выдачи по результатам проведения проверки предписания об устранении выявленных нарушений законодательства РФ и иных нормативных правовых актов РФ о контрактной системе в сфере закупок товаров, работ, услуг для обеспечения муниципальных нужд </w:t>
            </w:r>
            <w:r w:rsidR="0087540E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1072FA">
              <w:rPr>
                <w:rFonts w:ascii="Times New Roman" w:hAnsi="Times New Roman" w:cs="Times New Roman"/>
                <w:sz w:val="24"/>
                <w:szCs w:val="24"/>
              </w:rPr>
              <w:t xml:space="preserve">сутствует; </w:t>
            </w:r>
          </w:p>
        </w:tc>
      </w:tr>
      <w:tr w:rsidR="00281E89" w:rsidRPr="001306D1" w:rsidTr="007E576A">
        <w:tc>
          <w:tcPr>
            <w:tcW w:w="2405" w:type="dxa"/>
            <w:vAlign w:val="center"/>
          </w:tcPr>
          <w:p w:rsidR="00281E89" w:rsidRPr="007E576A" w:rsidRDefault="00C67DCC" w:rsidP="00C67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C67DCC">
              <w:rPr>
                <w:rFonts w:ascii="Times New Roman" w:hAnsi="Times New Roman" w:cs="Times New Roman"/>
                <w:b/>
                <w:sz w:val="24"/>
                <w:szCs w:val="24"/>
              </w:rPr>
              <w:t>еобходимость составления протоколов об административных правонарушениях</w:t>
            </w:r>
          </w:p>
        </w:tc>
        <w:tc>
          <w:tcPr>
            <w:tcW w:w="6940" w:type="dxa"/>
            <w:vAlign w:val="center"/>
          </w:tcPr>
          <w:p w:rsidR="00281E89" w:rsidRDefault="00281E89" w:rsidP="00F91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1E89">
              <w:rPr>
                <w:rFonts w:ascii="Times New Roman" w:hAnsi="Times New Roman" w:cs="Times New Roman"/>
                <w:sz w:val="24"/>
                <w:szCs w:val="24"/>
              </w:rPr>
              <w:t>необходимость составления протоколов об административных правонарушениях, связанных с нарушениями законодательства РФ и иных нормативных правовых актов РФ о контрактной системе в сфере закупок товаров, работ, услуг для обеспечения муниципальных нужд присутствует; необходимость передачи материалов проверки в правоохранительные органы, а также обращения с иском в суд отсутствуе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т;</w:t>
            </w:r>
          </w:p>
        </w:tc>
      </w:tr>
      <w:tr w:rsidR="007E576A" w:rsidRPr="001306D1" w:rsidTr="007E576A">
        <w:tc>
          <w:tcPr>
            <w:tcW w:w="2405" w:type="dxa"/>
            <w:vAlign w:val="center"/>
          </w:tcPr>
          <w:p w:rsidR="007E576A" w:rsidRDefault="007E576A" w:rsidP="009E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>Принятые решения и меры по устранению нарушений</w:t>
            </w:r>
          </w:p>
        </w:tc>
        <w:tc>
          <w:tcPr>
            <w:tcW w:w="6940" w:type="dxa"/>
            <w:vAlign w:val="center"/>
          </w:tcPr>
          <w:p w:rsidR="007E4D30" w:rsidRDefault="007E4D30" w:rsidP="00C67D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направление документов в </w:t>
            </w:r>
            <w:r w:rsidR="00EF69C0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Федеральной антимонопольной службы по Нижегородской области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рассмотрения вопроса о составлении протокола об </w:t>
            </w:r>
            <w:r w:rsidRPr="007E4D30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ом</w:t>
            </w:r>
            <w:r w:rsidRPr="007E4D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правонарушени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7E4D30">
              <w:rPr>
                <w:rFonts w:ascii="Times New Roman" w:hAnsi="Times New Roman" w:cs="Times New Roman"/>
                <w:bCs/>
                <w:sz w:val="24"/>
                <w:szCs w:val="24"/>
              </w:rPr>
              <w:t>, связанн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ом</w:t>
            </w:r>
            <w:r w:rsidRPr="007E4D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нарушени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7E4D30">
              <w:rPr>
                <w:rFonts w:ascii="Times New Roman" w:hAnsi="Times New Roman" w:cs="Times New Roman"/>
                <w:bCs/>
                <w:sz w:val="24"/>
                <w:szCs w:val="24"/>
              </w:rPr>
              <w:t>м законодательства РФ и иных нормативных правовых актов РФ о контрактной системе в сфере закупок товаров, работ, услуг для обеспечения муниципальных нужд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7E576A" w:rsidRDefault="007E4D30" w:rsidP="00F91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87540E" w:rsidRPr="0087540E">
              <w:rPr>
                <w:rFonts w:ascii="Times New Roman" w:hAnsi="Times New Roman" w:cs="Times New Roman"/>
                <w:bCs/>
                <w:sz w:val="24"/>
                <w:szCs w:val="24"/>
              </w:rPr>
              <w:t>выдач</w:t>
            </w:r>
            <w:r w:rsidR="0087540E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87540E" w:rsidRPr="008754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результатам проведения проверки предписания об устранении выявленных нарушений законодательства РФ и иных нормативных правовых актов РФ о контрактной системе в сфере закупок товаров, работ, услуг для обеспечения муниципальных нужд</w:t>
            </w:r>
            <w:r w:rsidR="00461E6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6427CB" w:rsidRDefault="00A2137D"/>
    <w:sectPr w:rsidR="00642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1F1F44"/>
    <w:multiLevelType w:val="hybridMultilevel"/>
    <w:tmpl w:val="D0AE5F9E"/>
    <w:lvl w:ilvl="0" w:tplc="E8FCB3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7EC0D34"/>
    <w:multiLevelType w:val="hybridMultilevel"/>
    <w:tmpl w:val="6184A14E"/>
    <w:lvl w:ilvl="0" w:tplc="7A4C2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480"/>
    <w:rsid w:val="000E255B"/>
    <w:rsid w:val="000E5654"/>
    <w:rsid w:val="001072FA"/>
    <w:rsid w:val="00120B2E"/>
    <w:rsid w:val="001306D1"/>
    <w:rsid w:val="001C2CB2"/>
    <w:rsid w:val="001E43A2"/>
    <w:rsid w:val="001E6A6C"/>
    <w:rsid w:val="001F6D30"/>
    <w:rsid w:val="001F7480"/>
    <w:rsid w:val="002539FA"/>
    <w:rsid w:val="0025770B"/>
    <w:rsid w:val="00261B00"/>
    <w:rsid w:val="00281E89"/>
    <w:rsid w:val="003136C7"/>
    <w:rsid w:val="003A2212"/>
    <w:rsid w:val="003C0FA6"/>
    <w:rsid w:val="003D299B"/>
    <w:rsid w:val="00453EE0"/>
    <w:rsid w:val="00461E61"/>
    <w:rsid w:val="004B397D"/>
    <w:rsid w:val="004C289A"/>
    <w:rsid w:val="00510D70"/>
    <w:rsid w:val="005A171F"/>
    <w:rsid w:val="005A50B8"/>
    <w:rsid w:val="00631C9F"/>
    <w:rsid w:val="007223CD"/>
    <w:rsid w:val="007310A5"/>
    <w:rsid w:val="00734EF6"/>
    <w:rsid w:val="00762AD4"/>
    <w:rsid w:val="0079112E"/>
    <w:rsid w:val="007A503A"/>
    <w:rsid w:val="007E27AE"/>
    <w:rsid w:val="007E4D30"/>
    <w:rsid w:val="007E576A"/>
    <w:rsid w:val="00813538"/>
    <w:rsid w:val="008454B7"/>
    <w:rsid w:val="0087540E"/>
    <w:rsid w:val="00876BA8"/>
    <w:rsid w:val="008B59D7"/>
    <w:rsid w:val="00923466"/>
    <w:rsid w:val="009C5198"/>
    <w:rsid w:val="009D22B6"/>
    <w:rsid w:val="009E0239"/>
    <w:rsid w:val="009E2482"/>
    <w:rsid w:val="009E2E2F"/>
    <w:rsid w:val="00A2137D"/>
    <w:rsid w:val="00A51A39"/>
    <w:rsid w:val="00B10B7E"/>
    <w:rsid w:val="00B308ED"/>
    <w:rsid w:val="00B8256F"/>
    <w:rsid w:val="00BB1E28"/>
    <w:rsid w:val="00C06EE6"/>
    <w:rsid w:val="00C24C2D"/>
    <w:rsid w:val="00C67DCC"/>
    <w:rsid w:val="00C80451"/>
    <w:rsid w:val="00C8412A"/>
    <w:rsid w:val="00CF574C"/>
    <w:rsid w:val="00D40420"/>
    <w:rsid w:val="00D43807"/>
    <w:rsid w:val="00D6712E"/>
    <w:rsid w:val="00DE52AE"/>
    <w:rsid w:val="00E8499B"/>
    <w:rsid w:val="00EF69C0"/>
    <w:rsid w:val="00F159A3"/>
    <w:rsid w:val="00F74231"/>
    <w:rsid w:val="00F9133C"/>
    <w:rsid w:val="00FD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5862A-5D93-40E6-9FF0-53801C8F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4042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22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23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A. Lazareva</dc:creator>
  <cp:keywords/>
  <dc:description/>
  <cp:lastModifiedBy>Елена Лазарева</cp:lastModifiedBy>
  <cp:revision>9</cp:revision>
  <cp:lastPrinted>2017-12-18T07:05:00Z</cp:lastPrinted>
  <dcterms:created xsi:type="dcterms:W3CDTF">2020-05-01T14:17:00Z</dcterms:created>
  <dcterms:modified xsi:type="dcterms:W3CDTF">2021-01-29T10:09:00Z</dcterms:modified>
</cp:coreProperties>
</file>