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56" w:type="dxa"/>
        <w:tblInd w:w="-572" w:type="dxa"/>
        <w:tblLook w:val="04A0" w:firstRow="1" w:lastRow="0" w:firstColumn="1" w:lastColumn="0" w:noHBand="0" w:noVBand="1"/>
      </w:tblPr>
      <w:tblGrid>
        <w:gridCol w:w="2552"/>
        <w:gridCol w:w="7804"/>
      </w:tblGrid>
      <w:tr w:rsidR="001306D1" w:rsidRPr="001306D1" w:rsidTr="001E571F">
        <w:tc>
          <w:tcPr>
            <w:tcW w:w="10356" w:type="dxa"/>
            <w:gridSpan w:val="2"/>
            <w:vAlign w:val="center"/>
          </w:tcPr>
          <w:p w:rsidR="001306D1" w:rsidRDefault="001306D1" w:rsidP="0013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результатах контрольного мероприятия </w:t>
            </w:r>
          </w:p>
          <w:p w:rsidR="0079112E" w:rsidRPr="001306D1" w:rsidRDefault="001306D1" w:rsidP="0079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D1">
              <w:rPr>
                <w:rFonts w:ascii="Times New Roman" w:hAnsi="Times New Roman" w:cs="Times New Roman"/>
                <w:b/>
                <w:sz w:val="24"/>
                <w:szCs w:val="24"/>
              </w:rPr>
              <w:t>(выдержка из акта)</w:t>
            </w:r>
          </w:p>
        </w:tc>
      </w:tr>
      <w:tr w:rsidR="001306D1" w:rsidRPr="001306D1" w:rsidTr="001E571F">
        <w:tc>
          <w:tcPr>
            <w:tcW w:w="2552" w:type="dxa"/>
            <w:vAlign w:val="center"/>
          </w:tcPr>
          <w:p w:rsidR="001306D1" w:rsidRPr="007E576A" w:rsidRDefault="001306D1" w:rsidP="0013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7801" w:type="dxa"/>
            <w:vAlign w:val="center"/>
          </w:tcPr>
          <w:p w:rsidR="001A4E6F" w:rsidRPr="007142A2" w:rsidRDefault="00BB5E69" w:rsidP="00BB5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</w:t>
            </w:r>
            <w:r w:rsidRPr="00BB5E6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униципально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е</w:t>
            </w:r>
            <w:r w:rsidRPr="00BB5E6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бюджетно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е</w:t>
            </w:r>
            <w:r w:rsidRPr="00BB5E6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е</w:t>
            </w:r>
            <w:r w:rsidRPr="00BB5E6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''Физкультурно-оздоровительный комплекс ''Олимпийский'' муниципального образования ''город Балахна''</w:t>
            </w:r>
          </w:p>
        </w:tc>
      </w:tr>
      <w:tr w:rsidR="001306D1" w:rsidRPr="001306D1" w:rsidTr="001E571F">
        <w:tc>
          <w:tcPr>
            <w:tcW w:w="2552" w:type="dxa"/>
            <w:vAlign w:val="center"/>
          </w:tcPr>
          <w:p w:rsidR="001306D1" w:rsidRPr="007E576A" w:rsidRDefault="001306D1" w:rsidP="0013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контрольного мероприятия</w:t>
            </w:r>
          </w:p>
        </w:tc>
        <w:tc>
          <w:tcPr>
            <w:tcW w:w="7801" w:type="dxa"/>
            <w:vAlign w:val="center"/>
          </w:tcPr>
          <w:p w:rsidR="001306D1" w:rsidRPr="001306D1" w:rsidRDefault="00BB5E69" w:rsidP="001E571F">
            <w:pPr>
              <w:tabs>
                <w:tab w:val="left" w:pos="36"/>
              </w:tabs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3"/>
                <w:sz w:val="24"/>
                <w:szCs w:val="24"/>
                <w:lang w:eastAsia="ru-RU"/>
              </w:rPr>
              <w:t>К</w:t>
            </w:r>
            <w:r w:rsidRPr="00BB5E69">
              <w:rPr>
                <w:rFonts w:ascii="Times New Roman" w:eastAsia="Times New Roman" w:hAnsi="Times New Roman" w:cs="Times New Roman"/>
                <w:spacing w:val="2"/>
                <w:kern w:val="3"/>
                <w:sz w:val="24"/>
                <w:szCs w:val="24"/>
                <w:lang w:eastAsia="ru-RU"/>
              </w:rPr>
              <w:t xml:space="preserve">амеральная </w:t>
            </w:r>
            <w:r w:rsidR="00225C3B">
              <w:rPr>
                <w:rFonts w:ascii="Times New Roman" w:eastAsia="Times New Roman" w:hAnsi="Times New Roman" w:cs="Times New Roman"/>
                <w:spacing w:val="2"/>
                <w:kern w:val="3"/>
                <w:sz w:val="24"/>
                <w:szCs w:val="24"/>
                <w:lang w:eastAsia="ru-RU"/>
              </w:rPr>
              <w:t xml:space="preserve">проверка </w:t>
            </w:r>
            <w:r w:rsidRPr="00BB5E6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выполнения отчетных показателей муниципального задания на оказание муниципальных услуг (выполнение работ) на 2019 год</w:t>
            </w:r>
          </w:p>
        </w:tc>
      </w:tr>
      <w:tr w:rsidR="001306D1" w:rsidRPr="001306D1" w:rsidTr="001E571F">
        <w:tc>
          <w:tcPr>
            <w:tcW w:w="2552" w:type="dxa"/>
            <w:vAlign w:val="center"/>
          </w:tcPr>
          <w:p w:rsidR="001306D1" w:rsidRPr="007E576A" w:rsidRDefault="001306D1" w:rsidP="0013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проведения контрольного мероприятия</w:t>
            </w:r>
          </w:p>
        </w:tc>
        <w:tc>
          <w:tcPr>
            <w:tcW w:w="7801" w:type="dxa"/>
            <w:vAlign w:val="center"/>
          </w:tcPr>
          <w:p w:rsidR="00BB5E69" w:rsidRDefault="00BB5E69" w:rsidP="00BB5E69">
            <w:pPr>
              <w:rPr>
                <w:rFonts w:ascii="Times New Roman" w:eastAsia="Times New Roman" w:hAnsi="Times New Roman" w:cs="Times New Roman"/>
                <w:spacing w:val="3"/>
                <w:kern w:val="3"/>
                <w:sz w:val="24"/>
                <w:szCs w:val="24"/>
                <w:lang w:eastAsia="ru-RU"/>
              </w:rPr>
            </w:pPr>
            <w:r w:rsidRPr="00BB5E69">
              <w:rPr>
                <w:rFonts w:ascii="Times New Roman" w:eastAsia="Times New Roman" w:hAnsi="Times New Roman" w:cs="Times New Roman"/>
                <w:spacing w:val="3"/>
                <w:kern w:val="3"/>
                <w:sz w:val="24"/>
                <w:szCs w:val="24"/>
                <w:lang w:eastAsia="ru-RU"/>
              </w:rPr>
              <w:t>Поручени</w:t>
            </w:r>
            <w:r>
              <w:rPr>
                <w:rFonts w:ascii="Times New Roman" w:eastAsia="Times New Roman" w:hAnsi="Times New Roman" w:cs="Times New Roman"/>
                <w:spacing w:val="3"/>
                <w:kern w:val="3"/>
                <w:sz w:val="24"/>
                <w:szCs w:val="24"/>
                <w:lang w:eastAsia="ru-RU"/>
              </w:rPr>
              <w:t>е</w:t>
            </w:r>
            <w:r w:rsidRPr="00BB5E69">
              <w:rPr>
                <w:rFonts w:ascii="Times New Roman" w:eastAsia="Times New Roman" w:hAnsi="Times New Roman" w:cs="Times New Roman"/>
                <w:spacing w:val="3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E69">
              <w:rPr>
                <w:rFonts w:ascii="Times New Roman" w:eastAsia="Times New Roman" w:hAnsi="Times New Roman" w:cs="Times New Roman"/>
                <w:spacing w:val="3"/>
                <w:kern w:val="3"/>
                <w:sz w:val="24"/>
                <w:szCs w:val="24"/>
                <w:lang w:eastAsia="ru-RU"/>
              </w:rPr>
              <w:t>врип</w:t>
            </w:r>
            <w:proofErr w:type="spellEnd"/>
            <w:r w:rsidRPr="00BB5E69">
              <w:rPr>
                <w:rFonts w:ascii="Times New Roman" w:eastAsia="Times New Roman" w:hAnsi="Times New Roman" w:cs="Times New Roman"/>
                <w:spacing w:val="3"/>
                <w:kern w:val="3"/>
                <w:sz w:val="24"/>
                <w:szCs w:val="24"/>
                <w:lang w:eastAsia="ru-RU"/>
              </w:rPr>
              <w:t xml:space="preserve"> главы местного самоуправления Балахнинского муниципального района от 13.05.2020 № 02/</w:t>
            </w:r>
            <w:proofErr w:type="spellStart"/>
            <w:r w:rsidRPr="00BB5E69">
              <w:rPr>
                <w:rFonts w:ascii="Times New Roman" w:eastAsia="Times New Roman" w:hAnsi="Times New Roman" w:cs="Times New Roman"/>
                <w:spacing w:val="3"/>
                <w:kern w:val="3"/>
                <w:sz w:val="24"/>
                <w:szCs w:val="24"/>
                <w:lang w:eastAsia="ru-RU"/>
              </w:rPr>
              <w:t>Прч</w:t>
            </w:r>
            <w:proofErr w:type="spellEnd"/>
            <w:r w:rsidRPr="00BB5E69">
              <w:rPr>
                <w:rFonts w:ascii="Times New Roman" w:eastAsia="Times New Roman" w:hAnsi="Times New Roman" w:cs="Times New Roman"/>
                <w:spacing w:val="3"/>
                <w:kern w:val="3"/>
                <w:sz w:val="24"/>
                <w:szCs w:val="24"/>
                <w:lang w:eastAsia="ru-RU"/>
              </w:rPr>
              <w:t>/84</w:t>
            </w:r>
            <w:r>
              <w:rPr>
                <w:rFonts w:ascii="Times New Roman" w:eastAsia="Times New Roman" w:hAnsi="Times New Roman" w:cs="Times New Roman"/>
                <w:spacing w:val="3"/>
                <w:kern w:val="3"/>
                <w:sz w:val="24"/>
                <w:szCs w:val="24"/>
                <w:lang w:eastAsia="ru-RU"/>
              </w:rPr>
              <w:t>.</w:t>
            </w:r>
          </w:p>
          <w:p w:rsidR="00FD1B37" w:rsidRPr="001306D1" w:rsidRDefault="00BB5E69" w:rsidP="00BB5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kern w:val="3"/>
                <w:sz w:val="24"/>
                <w:szCs w:val="24"/>
                <w:lang w:eastAsia="ru-RU"/>
              </w:rPr>
              <w:t>П</w:t>
            </w:r>
            <w:r w:rsidRPr="00BB5E69">
              <w:rPr>
                <w:rFonts w:ascii="Times New Roman" w:eastAsia="Times New Roman" w:hAnsi="Times New Roman" w:cs="Times New Roman"/>
                <w:spacing w:val="3"/>
                <w:kern w:val="3"/>
                <w:sz w:val="24"/>
                <w:szCs w:val="24"/>
                <w:lang w:eastAsia="ru-RU"/>
              </w:rPr>
              <w:t xml:space="preserve">риказ финансового управления администрации Балахнинского муниципального района от 13.05.2018 № 23 </w:t>
            </w:r>
          </w:p>
        </w:tc>
      </w:tr>
      <w:tr w:rsidR="001306D1" w:rsidRPr="001306D1" w:rsidTr="001E571F">
        <w:tc>
          <w:tcPr>
            <w:tcW w:w="2552" w:type="dxa"/>
            <w:vAlign w:val="center"/>
          </w:tcPr>
          <w:p w:rsidR="001306D1" w:rsidRPr="007E576A" w:rsidRDefault="001306D1" w:rsidP="0013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>Проверенный период</w:t>
            </w:r>
          </w:p>
        </w:tc>
        <w:tc>
          <w:tcPr>
            <w:tcW w:w="7801" w:type="dxa"/>
            <w:vAlign w:val="center"/>
          </w:tcPr>
          <w:p w:rsidR="001306D1" w:rsidRPr="001306D1" w:rsidRDefault="007142A2" w:rsidP="007142A2">
            <w:pPr>
              <w:tabs>
                <w:tab w:val="left" w:pos="9356"/>
                <w:tab w:val="left" w:pos="9498"/>
              </w:tabs>
              <w:suppressAutoHyphens/>
              <w:autoSpaceDN w:val="0"/>
              <w:ind w:left="-567" w:right="141" w:firstLine="85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42A2">
              <w:rPr>
                <w:rFonts w:ascii="Times New Roman" w:eastAsia="Times New Roman" w:hAnsi="Times New Roman" w:cs="Times New Roman"/>
                <w:spacing w:val="3"/>
                <w:kern w:val="3"/>
                <w:sz w:val="24"/>
                <w:szCs w:val="24"/>
                <w:lang w:val="en-US" w:eastAsia="ru-RU"/>
              </w:rPr>
              <w:t>c</w:t>
            </w:r>
            <w:r w:rsidRPr="007142A2">
              <w:rPr>
                <w:rFonts w:ascii="Times New Roman" w:eastAsia="Times New Roman" w:hAnsi="Times New Roman" w:cs="Times New Roman"/>
                <w:spacing w:val="3"/>
                <w:kern w:val="3"/>
                <w:sz w:val="24"/>
                <w:szCs w:val="24"/>
                <w:lang w:eastAsia="ru-RU"/>
              </w:rPr>
              <w:t xml:space="preserve"> 01.01.2019 по 31.12.2019</w:t>
            </w:r>
          </w:p>
        </w:tc>
      </w:tr>
      <w:tr w:rsidR="001306D1" w:rsidRPr="001306D1" w:rsidTr="001E571F">
        <w:tc>
          <w:tcPr>
            <w:tcW w:w="2552" w:type="dxa"/>
            <w:vAlign w:val="center"/>
          </w:tcPr>
          <w:p w:rsidR="001306D1" w:rsidRPr="007E576A" w:rsidRDefault="001306D1" w:rsidP="0013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Выявленные нарушения</w:t>
            </w:r>
          </w:p>
        </w:tc>
        <w:tc>
          <w:tcPr>
            <w:tcW w:w="7801" w:type="dxa"/>
            <w:vAlign w:val="center"/>
          </w:tcPr>
          <w:p w:rsidR="00261B00" w:rsidRPr="001306D1" w:rsidRDefault="007B6AE1" w:rsidP="00BB5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B5E69" w:rsidRPr="00BB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действиях </w:t>
            </w:r>
            <w:r w:rsidR="00BB5E69" w:rsidRPr="00BB5E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Учреждения </w:t>
            </w:r>
            <w:r w:rsidR="00BB5E69" w:rsidRPr="00BB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выявлены нарушения законодательства РФ и иных нормативных правовых актов, регулирующих бюджетные правоотношения в муниципальном образовании «город Балахна» и в </w:t>
            </w:r>
            <w:proofErr w:type="spellStart"/>
            <w:r w:rsidR="00BB5E69" w:rsidRPr="00BB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Балахнинском</w:t>
            </w:r>
            <w:proofErr w:type="spellEnd"/>
            <w:r w:rsidR="00BB5E69" w:rsidRPr="00BB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районе, в части формирования и выполнения муниципального задания на оказание муниципальных услуг (выполнение работ) и его выполнения</w:t>
            </w:r>
            <w:r w:rsidR="009C7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306D1" w:rsidRPr="001306D1" w:rsidTr="001E571F">
        <w:tc>
          <w:tcPr>
            <w:tcW w:w="2552" w:type="dxa"/>
            <w:vAlign w:val="center"/>
          </w:tcPr>
          <w:p w:rsidR="001306D1" w:rsidRPr="001306D1" w:rsidRDefault="007E576A" w:rsidP="009E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>Вынесено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/не вынесено</w:t>
            </w: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предписание /срок исполнения</w:t>
            </w:r>
          </w:p>
        </w:tc>
        <w:tc>
          <w:tcPr>
            <w:tcW w:w="7801" w:type="dxa"/>
            <w:vAlign w:val="center"/>
          </w:tcPr>
          <w:p w:rsidR="003D299B" w:rsidRPr="001306D1" w:rsidRDefault="009A7242" w:rsidP="009C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устранены в ходе проверки и (или) учтены в дальнейшей работе</w:t>
            </w:r>
            <w:bookmarkStart w:id="0" w:name="_GoBack"/>
            <w:bookmarkEnd w:id="0"/>
          </w:p>
        </w:tc>
      </w:tr>
      <w:tr w:rsidR="007E576A" w:rsidRPr="001306D1" w:rsidTr="001E571F">
        <w:tc>
          <w:tcPr>
            <w:tcW w:w="2552" w:type="dxa"/>
            <w:vAlign w:val="center"/>
          </w:tcPr>
          <w:p w:rsidR="007E576A" w:rsidRDefault="007E576A" w:rsidP="009E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>Принятые решения и меры по устранению нарушений</w:t>
            </w:r>
          </w:p>
        </w:tc>
        <w:tc>
          <w:tcPr>
            <w:tcW w:w="7801" w:type="dxa"/>
            <w:vAlign w:val="center"/>
          </w:tcPr>
          <w:p w:rsidR="009C762B" w:rsidRDefault="009C762B" w:rsidP="009C7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проверки направлены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главы местного самоуправления Балахнинского муниципального района </w:t>
            </w:r>
          </w:p>
          <w:p w:rsidR="007E576A" w:rsidRDefault="007E576A" w:rsidP="009C7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27CB" w:rsidRDefault="009A7242"/>
    <w:sectPr w:rsidR="00642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F1F44"/>
    <w:multiLevelType w:val="hybridMultilevel"/>
    <w:tmpl w:val="D0AE5F9E"/>
    <w:lvl w:ilvl="0" w:tplc="E8FCB3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7EC0D34"/>
    <w:multiLevelType w:val="hybridMultilevel"/>
    <w:tmpl w:val="6184A14E"/>
    <w:lvl w:ilvl="0" w:tplc="7A4C2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480"/>
    <w:rsid w:val="000E255B"/>
    <w:rsid w:val="000E5654"/>
    <w:rsid w:val="000E6BD1"/>
    <w:rsid w:val="001072FA"/>
    <w:rsid w:val="00120B2E"/>
    <w:rsid w:val="001306D1"/>
    <w:rsid w:val="001373FF"/>
    <w:rsid w:val="001A4E6F"/>
    <w:rsid w:val="001E571F"/>
    <w:rsid w:val="001E6A6C"/>
    <w:rsid w:val="001F7480"/>
    <w:rsid w:val="00225C3B"/>
    <w:rsid w:val="002539FA"/>
    <w:rsid w:val="0025770B"/>
    <w:rsid w:val="00261B00"/>
    <w:rsid w:val="003136C7"/>
    <w:rsid w:val="003C0FA6"/>
    <w:rsid w:val="003D299B"/>
    <w:rsid w:val="00405AAE"/>
    <w:rsid w:val="00464722"/>
    <w:rsid w:val="004C289A"/>
    <w:rsid w:val="00510D70"/>
    <w:rsid w:val="005A171F"/>
    <w:rsid w:val="005A50B8"/>
    <w:rsid w:val="006021FB"/>
    <w:rsid w:val="00631C9F"/>
    <w:rsid w:val="007142A2"/>
    <w:rsid w:val="007223CD"/>
    <w:rsid w:val="007310A5"/>
    <w:rsid w:val="00762AD4"/>
    <w:rsid w:val="0079112E"/>
    <w:rsid w:val="007A503A"/>
    <w:rsid w:val="007B6AE1"/>
    <w:rsid w:val="007E27AE"/>
    <w:rsid w:val="007E576A"/>
    <w:rsid w:val="00813538"/>
    <w:rsid w:val="008454B7"/>
    <w:rsid w:val="00876BA8"/>
    <w:rsid w:val="008B59D7"/>
    <w:rsid w:val="00923466"/>
    <w:rsid w:val="009A7242"/>
    <w:rsid w:val="009C5198"/>
    <w:rsid w:val="009C762B"/>
    <w:rsid w:val="009D22B6"/>
    <w:rsid w:val="009E2482"/>
    <w:rsid w:val="009E2E2F"/>
    <w:rsid w:val="00A51A39"/>
    <w:rsid w:val="00B10B7E"/>
    <w:rsid w:val="00B308ED"/>
    <w:rsid w:val="00B8256F"/>
    <w:rsid w:val="00BB1E28"/>
    <w:rsid w:val="00BB5E69"/>
    <w:rsid w:val="00C06EE6"/>
    <w:rsid w:val="00C24C2D"/>
    <w:rsid w:val="00C80451"/>
    <w:rsid w:val="00C8412A"/>
    <w:rsid w:val="00CF574C"/>
    <w:rsid w:val="00D40420"/>
    <w:rsid w:val="00D43807"/>
    <w:rsid w:val="00DE52AE"/>
    <w:rsid w:val="00F159A3"/>
    <w:rsid w:val="00F74231"/>
    <w:rsid w:val="00FD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5862A-5D93-40E6-9FF0-53801C8F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4042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22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23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A. Lazareva</dc:creator>
  <cp:keywords/>
  <dc:description/>
  <cp:lastModifiedBy>Наталья К. Бредихина</cp:lastModifiedBy>
  <cp:revision>5</cp:revision>
  <cp:lastPrinted>2017-12-18T07:05:00Z</cp:lastPrinted>
  <dcterms:created xsi:type="dcterms:W3CDTF">2021-01-29T12:01:00Z</dcterms:created>
  <dcterms:modified xsi:type="dcterms:W3CDTF">2021-04-02T06:41:00Z</dcterms:modified>
</cp:coreProperties>
</file>